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30" w:rsidRPr="00AF2130" w:rsidRDefault="00AF2130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36"/>
          <w:szCs w:val="36"/>
        </w:rPr>
      </w:pPr>
      <w:r w:rsidRPr="00AF2130">
        <w:rPr>
          <w:sz w:val="36"/>
          <w:szCs w:val="36"/>
          <w:shd w:val="clear" w:color="auto" w:fill="FFFFFF"/>
        </w:rPr>
        <w:t>Театрализованное представление по мотивам русской народной сказки «</w:t>
      </w:r>
      <w:proofErr w:type="spellStart"/>
      <w:r w:rsidRPr="00AF2130">
        <w:rPr>
          <w:sz w:val="36"/>
          <w:szCs w:val="36"/>
          <w:shd w:val="clear" w:color="auto" w:fill="FFFFFF"/>
        </w:rPr>
        <w:t>Заюшкина</w:t>
      </w:r>
      <w:proofErr w:type="spellEnd"/>
      <w:r w:rsidRPr="00AF2130">
        <w:rPr>
          <w:sz w:val="36"/>
          <w:szCs w:val="36"/>
          <w:shd w:val="clear" w:color="auto" w:fill="FFFFFF"/>
        </w:rPr>
        <w:t xml:space="preserve"> избушка».</w:t>
      </w:r>
    </w:p>
    <w:p w:rsidR="00AF2130" w:rsidRPr="00AF2130" w:rsidRDefault="00AF2130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AF2130">
        <w:rPr>
          <w:sz w:val="28"/>
          <w:szCs w:val="28"/>
        </w:rPr>
        <w:t>В настоящее время трудно найти лучший способ воспитания детей, чем путь приобщения их с детства к устному народному творчеству.</w:t>
      </w:r>
    </w:p>
    <w:p w:rsidR="00AF2130" w:rsidRPr="00AF2130" w:rsidRDefault="00AF2130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AF2130">
        <w:rPr>
          <w:sz w:val="28"/>
          <w:szCs w:val="28"/>
        </w:rPr>
        <w:t>Сказка дает нравственные уроки сострадания, самоотверженности, сочувствия, любви ко всему живому, представление о морали, справедливости, необходимости борьбы со злом, расширяет жизненный опыт ребенка. Русская народная сказка развивает образность мышления, выразительность речи, так как богата лирическими вставками, яркими характеристиками персонажей, ритмичной напевностью, диалогами.</w:t>
      </w:r>
    </w:p>
    <w:p w:rsidR="00AF2130" w:rsidRPr="00AF2130" w:rsidRDefault="00AF2130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AF2130">
        <w:rPr>
          <w:sz w:val="28"/>
          <w:szCs w:val="28"/>
        </w:rPr>
        <w:t>Дети с удовольствием любят слушать сказки, но еще им очень нравится их инсценировать. Ведь сказка – это удивительное явление народного творчества.</w:t>
      </w:r>
    </w:p>
    <w:p w:rsidR="00AF2130" w:rsidRPr="00AF2130" w:rsidRDefault="00AF2130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AF2130">
        <w:rPr>
          <w:sz w:val="28"/>
          <w:szCs w:val="28"/>
        </w:rPr>
        <w:t>В мае 2022 года у детей старшей группы «Васильки» состоялся дебют. Они впервые примерили на себя роли сказочных героев и с успехом показали свою первую инсценировку. Зрителями были ребята из младшей и средней групп.</w:t>
      </w:r>
    </w:p>
    <w:p w:rsidR="00AF2130" w:rsidRDefault="00AF2130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AF2130">
        <w:rPr>
          <w:sz w:val="28"/>
          <w:szCs w:val="28"/>
        </w:rPr>
        <w:t>Была проведена большая предварительная работа. Мы учили слова, репетировали, обыгрывали каждую роль, обсуждали герое</w:t>
      </w:r>
      <w:r w:rsidR="0014505E">
        <w:rPr>
          <w:sz w:val="28"/>
          <w:szCs w:val="28"/>
        </w:rPr>
        <w:t>в, подбирали декорации и наряды для героев сказки</w:t>
      </w:r>
      <w:r w:rsidRPr="00AF2130">
        <w:rPr>
          <w:sz w:val="28"/>
          <w:szCs w:val="28"/>
        </w:rPr>
        <w:t>.</w:t>
      </w:r>
    </w:p>
    <w:p w:rsidR="0014505E" w:rsidRDefault="0014505E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</w:p>
    <w:p w:rsidR="0014505E" w:rsidRPr="00AF2130" w:rsidRDefault="0014505E" w:rsidP="00AF2130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924300" cy="3927373"/>
            <wp:effectExtent l="19050" t="0" r="0" b="0"/>
            <wp:docPr id="2" name="Рисунок 2" descr="C:\Users\User\AppData\Local\Microsoft\Windows\Temporary Internet Files\Content.Word\IMG-202205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220526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41972" cy="394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02E8" w:rsidRDefault="0014505E" w:rsidP="003D02E8">
      <w:r w:rsidRPr="0014505E">
        <w:rPr>
          <w:noProof/>
          <w:lang w:eastAsia="ru-RU"/>
        </w:rPr>
        <w:lastRenderedPageBreak/>
        <w:drawing>
          <wp:inline distT="0" distB="0" distL="0" distR="0">
            <wp:extent cx="3381375" cy="4528322"/>
            <wp:effectExtent l="0" t="0" r="0" b="5715"/>
            <wp:docPr id="1" name="Рисунок 1" descr="D:\User\Desktop\фото сказка\IMG-202205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фото сказка\IMG-20220525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97474" cy="454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495" w:rsidRDefault="003D02E8">
      <w:r w:rsidRPr="00FC29E8">
        <w:rPr>
          <w:noProof/>
          <w:lang w:eastAsia="ru-RU"/>
        </w:rPr>
        <w:drawing>
          <wp:inline distT="0" distB="0" distL="0" distR="0">
            <wp:extent cx="3371850" cy="4293228"/>
            <wp:effectExtent l="0" t="0" r="0" b="0"/>
            <wp:docPr id="8" name="Рисунок 8" descr="D:\User\Desktop\фото сказка\IMG-202205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\Desktop\фото сказка\IMG-20220525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82598" cy="430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9E8" w:rsidRDefault="00FC29E8"/>
    <w:p w:rsidR="0014505E" w:rsidRDefault="00FC29E8">
      <w:r w:rsidRPr="00FC29E8">
        <w:rPr>
          <w:noProof/>
          <w:lang w:eastAsia="ru-RU"/>
        </w:rPr>
        <w:lastRenderedPageBreak/>
        <w:drawing>
          <wp:inline distT="0" distB="0" distL="0" distR="0">
            <wp:extent cx="3428395" cy="3599815"/>
            <wp:effectExtent l="0" t="0" r="635" b="635"/>
            <wp:docPr id="7" name="Рисунок 7" descr="D:\User\Desktop\фото сказка\IMG-202205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\Desktop\фото сказка\IMG-20220525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46872" cy="361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02E8" w:rsidRDefault="003D02E8">
      <w:bookmarkStart w:id="0" w:name="_GoBack"/>
      <w:bookmarkEnd w:id="0"/>
    </w:p>
    <w:p w:rsidR="0014505E" w:rsidRDefault="0014505E">
      <w:r w:rsidRPr="0014505E">
        <w:rPr>
          <w:noProof/>
          <w:lang w:eastAsia="ru-RU"/>
        </w:rPr>
        <w:drawing>
          <wp:inline distT="0" distB="0" distL="0" distR="0">
            <wp:extent cx="4772025" cy="3729067"/>
            <wp:effectExtent l="0" t="0" r="0" b="5080"/>
            <wp:docPr id="4" name="Рисунок 4" descr="D:\User\Desktop\фото сказка\IMG-202205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фото сказка\IMG-20220525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5419" cy="373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05E" w:rsidRDefault="0014505E">
      <w:r w:rsidRPr="0014505E">
        <w:rPr>
          <w:noProof/>
          <w:lang w:eastAsia="ru-RU"/>
        </w:rPr>
        <w:lastRenderedPageBreak/>
        <w:drawing>
          <wp:inline distT="0" distB="0" distL="0" distR="0">
            <wp:extent cx="4829175" cy="3867150"/>
            <wp:effectExtent l="0" t="0" r="9525" b="0"/>
            <wp:docPr id="5" name="Рисунок 5" descr="D:\User\Desktop\фото сказка\IMG-202205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\Desktop\фото сказка\IMG-20220525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291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05E" w:rsidRDefault="0014505E"/>
    <w:p w:rsidR="0014505E" w:rsidRDefault="0014505E">
      <w:r w:rsidRPr="0014505E">
        <w:rPr>
          <w:noProof/>
          <w:lang w:eastAsia="ru-RU"/>
        </w:rPr>
        <w:drawing>
          <wp:inline distT="0" distB="0" distL="0" distR="0">
            <wp:extent cx="4866624" cy="4352925"/>
            <wp:effectExtent l="0" t="0" r="0" b="0"/>
            <wp:docPr id="6" name="Рисунок 6" descr="D:\User\Desktop\фото сказка\IMG-202205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\Desktop\фото сказка\IMG-20220525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85910" cy="437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9E8" w:rsidRDefault="00FC29E8"/>
    <w:p w:rsidR="00FC29E8" w:rsidRDefault="00FC29E8"/>
    <w:p w:rsidR="00FC29E8" w:rsidRDefault="00FC29E8">
      <w:r w:rsidRPr="00FC29E8">
        <w:rPr>
          <w:noProof/>
          <w:lang w:eastAsia="ru-RU"/>
        </w:rPr>
        <w:lastRenderedPageBreak/>
        <w:drawing>
          <wp:inline distT="0" distB="0" distL="0" distR="0">
            <wp:extent cx="4895850" cy="3325495"/>
            <wp:effectExtent l="0" t="0" r="0" b="8255"/>
            <wp:docPr id="9" name="Рисунок 9" descr="D:\User\Desktop\фото сказка\IMG-202205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\Desktop\фото сказка\IMG-20220525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09598" cy="333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9E8" w:rsidRDefault="00FC29E8"/>
    <w:p w:rsidR="00FC29E8" w:rsidRDefault="00FC29E8"/>
    <w:p w:rsidR="00896ACA" w:rsidRPr="00AF2130" w:rsidRDefault="00896ACA" w:rsidP="00896ACA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Спасибо родителям за помощь в подготовке костюмов.</w:t>
      </w:r>
    </w:p>
    <w:p w:rsidR="00896ACA" w:rsidRDefault="00896ACA" w:rsidP="00896ACA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AF2130">
        <w:rPr>
          <w:sz w:val="28"/>
          <w:szCs w:val="28"/>
        </w:rPr>
        <w:t>Ребята справились на «отлично»! Молодцы!</w:t>
      </w:r>
    </w:p>
    <w:p w:rsidR="00FC29E8" w:rsidRDefault="00FC29E8"/>
    <w:sectPr w:rsidR="00FC29E8" w:rsidSect="00DE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7B2"/>
    <w:rsid w:val="0014505E"/>
    <w:rsid w:val="00181495"/>
    <w:rsid w:val="003D02E8"/>
    <w:rsid w:val="007A37B2"/>
    <w:rsid w:val="00896ACA"/>
    <w:rsid w:val="00AF2130"/>
    <w:rsid w:val="00DC2704"/>
    <w:rsid w:val="00DE18AD"/>
    <w:rsid w:val="00E9361B"/>
    <w:rsid w:val="00FC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2022-05-26T06:22:00Z</dcterms:created>
  <dcterms:modified xsi:type="dcterms:W3CDTF">2022-05-29T02:19:00Z</dcterms:modified>
</cp:coreProperties>
</file>